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3110E" w14:textId="47BC02C5" w:rsidR="00A61D0C" w:rsidRDefault="005C75E1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126"/>
        <w:gridCol w:w="1418"/>
        <w:gridCol w:w="283"/>
        <w:gridCol w:w="1701"/>
        <w:gridCol w:w="1560"/>
      </w:tblGrid>
      <w:tr w:rsidR="00893D94" w:rsidRPr="006720E8" w14:paraId="4EF82E1B" w14:textId="77777777" w:rsidTr="005704C9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4ECE9" w14:textId="77777777" w:rsidR="00893D94" w:rsidRPr="00B820EF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63ABE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8080" w:type="dxa"/>
            <w:gridSpan w:val="6"/>
            <w:shd w:val="clear" w:color="auto" w:fill="auto"/>
          </w:tcPr>
          <w:p w14:paraId="7A81571F" w14:textId="1FF37B0F" w:rsidR="00893D94" w:rsidRPr="005704C9" w:rsidRDefault="005704C9" w:rsidP="005704C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704C9">
              <w:rPr>
                <w:rFonts w:ascii="Times New Roman" w:hAnsi="Times New Roman" w:cs="Times New Roman"/>
                <w:i/>
                <w:iCs/>
              </w:rPr>
              <w:t>Оптимизация мониторинга удовлетворенности родительской общественности организацией образовательного процесса</w:t>
            </w:r>
          </w:p>
        </w:tc>
      </w:tr>
      <w:tr w:rsidR="007329CC" w:rsidRPr="006720E8" w14:paraId="13CCB94D" w14:textId="77777777" w:rsidTr="00230952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DA6BD" w14:textId="77777777" w:rsidR="005704C9" w:rsidRPr="00063ABE" w:rsidRDefault="005704C9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 и автор</w:t>
            </w:r>
            <w:r w:rsidRPr="00063A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заявки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26DD7" w14:textId="77777777" w:rsidR="005704C9" w:rsidRPr="005704C9" w:rsidRDefault="005704C9" w:rsidP="007D37AD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5704C9">
              <w:rPr>
                <w:rFonts w:ascii="Times New Roman" w:hAnsi="Times New Roman" w:cs="Times New Roman"/>
                <w:i/>
                <w:iCs/>
              </w:rPr>
              <w:t>Номер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75B52022" w14:textId="77777777" w:rsidR="005704C9" w:rsidRPr="005704C9" w:rsidRDefault="005704C9" w:rsidP="007D37AD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5704C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14340</w:t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1BFB53DB" w14:textId="2E970577" w:rsidR="005704C9" w:rsidRPr="005704C9" w:rsidRDefault="005704C9" w:rsidP="007D37A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Антонинкова Милана Сергеевна</w:t>
            </w:r>
          </w:p>
        </w:tc>
      </w:tr>
      <w:tr w:rsidR="00893D94" w:rsidRPr="006720E8" w14:paraId="42F07B96" w14:textId="77777777" w:rsidTr="005704C9">
        <w:trPr>
          <w:trHeight w:val="546"/>
        </w:trPr>
        <w:tc>
          <w:tcPr>
            <w:tcW w:w="10207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D700D" w14:textId="77777777" w:rsidR="00893D94" w:rsidRPr="005704C9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об организации</w:t>
            </w:r>
          </w:p>
        </w:tc>
      </w:tr>
      <w:tr w:rsidR="00893D94" w:rsidRPr="006720E8" w14:paraId="460017C7" w14:textId="77777777" w:rsidTr="005704C9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13AB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>Основной вид деятельности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9495C" w14:textId="08398B8E" w:rsidR="00893D94" w:rsidRPr="005704C9" w:rsidRDefault="00893D94" w:rsidP="005704C9">
            <w:pPr>
              <w:spacing w:after="0"/>
              <w:rPr>
                <w:rFonts w:ascii="Times New Roman" w:hAnsi="Times New Roman" w:cs="Times New Roman"/>
              </w:rPr>
            </w:pPr>
            <w:r w:rsidRPr="005704C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704C9">
              <w:rPr>
                <w:rFonts w:ascii="Times New Roman" w:hAnsi="Times New Roman" w:cs="Times New Roman"/>
                <w:i/>
                <w:iCs/>
              </w:rPr>
              <w:t>образование среднее общее</w:t>
            </w:r>
          </w:p>
        </w:tc>
      </w:tr>
      <w:tr w:rsidR="007329CC" w:rsidRPr="006720E8" w14:paraId="164F0D39" w14:textId="77777777" w:rsidTr="005704C9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D0078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организации, ИНН</w:t>
            </w:r>
          </w:p>
        </w:tc>
        <w:tc>
          <w:tcPr>
            <w:tcW w:w="6520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7A088" w14:textId="3274C869" w:rsidR="00893D94" w:rsidRPr="0060175F" w:rsidRDefault="00893D94" w:rsidP="0060175F">
            <w:pPr>
              <w:spacing w:after="0"/>
              <w:rPr>
                <w:rFonts w:ascii="Times New Roman" w:hAnsi="Times New Roman" w:cs="Times New Roman"/>
                <w:b/>
                <w:bCs/>
                <w:i/>
              </w:rPr>
            </w:pPr>
            <w:r w:rsidRPr="005704C9">
              <w:rPr>
                <w:rFonts w:ascii="Times New Roman" w:hAnsi="Times New Roman" w:cs="Times New Roman"/>
              </w:rPr>
              <w:t> </w:t>
            </w:r>
            <w:r w:rsidR="0060175F" w:rsidRPr="0060175F">
              <w:rPr>
                <w:rFonts w:ascii="Times New Roman" w:hAnsi="Times New Roman" w:cs="Times New Roman"/>
                <w:i/>
              </w:rPr>
              <w:t>Муниципальное бюджетное общеобразовательное учреждение «Лицей №23» (</w:t>
            </w:r>
            <w:r w:rsidR="005704C9" w:rsidRPr="0060175F">
              <w:rPr>
                <w:rFonts w:ascii="Times New Roman" w:hAnsi="Times New Roman" w:cs="Times New Roman"/>
                <w:i/>
                <w:iCs/>
              </w:rPr>
              <w:t>МБОУ «Л</w:t>
            </w:r>
            <w:r w:rsidR="0060175F" w:rsidRPr="0060175F">
              <w:rPr>
                <w:rFonts w:ascii="Times New Roman" w:hAnsi="Times New Roman" w:cs="Times New Roman"/>
                <w:i/>
                <w:iCs/>
              </w:rPr>
              <w:t>ицей</w:t>
            </w:r>
            <w:r w:rsidR="005704C9" w:rsidRPr="0060175F">
              <w:rPr>
                <w:rFonts w:ascii="Times New Roman" w:hAnsi="Times New Roman" w:cs="Times New Roman"/>
                <w:i/>
                <w:iCs/>
              </w:rPr>
              <w:t xml:space="preserve"> №23»</w:t>
            </w:r>
            <w:r w:rsidR="0060175F" w:rsidRPr="0060175F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146704D" w14:textId="0272D477" w:rsidR="00893D94" w:rsidRPr="005704C9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704C9">
              <w:rPr>
                <w:rFonts w:ascii="Times New Roman" w:hAnsi="Times New Roman" w:cs="Times New Roman"/>
                <w:i/>
                <w:iCs/>
              </w:rPr>
              <w:t xml:space="preserve"> ИНН</w:t>
            </w:r>
            <w:r w:rsidR="005704C9">
              <w:rPr>
                <w:rFonts w:ascii="Times New Roman" w:hAnsi="Times New Roman" w:cs="Times New Roman"/>
                <w:i/>
                <w:iCs/>
              </w:rPr>
              <w:t xml:space="preserve"> 7422023094</w:t>
            </w:r>
          </w:p>
        </w:tc>
      </w:tr>
      <w:tr w:rsidR="00893D94" w:rsidRPr="006720E8" w14:paraId="7F678CE4" w14:textId="77777777" w:rsidTr="005704C9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AEF9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Регион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44CF" w14:textId="3D8A8BCB" w:rsidR="00893D94" w:rsidRPr="005704C9" w:rsidRDefault="00893D94" w:rsidP="005704C9">
            <w:pPr>
              <w:spacing w:after="0"/>
              <w:rPr>
                <w:rFonts w:ascii="Times New Roman" w:hAnsi="Times New Roman" w:cs="Times New Roman"/>
              </w:rPr>
            </w:pPr>
            <w:r w:rsidRPr="005704C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704C9">
              <w:rPr>
                <w:rFonts w:ascii="Times New Roman" w:hAnsi="Times New Roman" w:cs="Times New Roman"/>
                <w:i/>
                <w:iCs/>
              </w:rPr>
              <w:t>Челябинская область</w:t>
            </w:r>
          </w:p>
        </w:tc>
      </w:tr>
      <w:tr w:rsidR="00893D94" w:rsidRPr="006720E8" w14:paraId="699D76B0" w14:textId="77777777" w:rsidTr="005704C9">
        <w:trPr>
          <w:trHeight w:val="546"/>
        </w:trPr>
        <w:tc>
          <w:tcPr>
            <w:tcW w:w="10207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502E9" w14:textId="77777777" w:rsidR="00893D94" w:rsidRPr="005704C9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лучшей практике</w:t>
            </w:r>
          </w:p>
        </w:tc>
      </w:tr>
      <w:tr w:rsidR="007329CC" w:rsidRPr="006720E8" w14:paraId="57C9EF88" w14:textId="77777777" w:rsidTr="005704C9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F3A2B" w14:textId="3A68DAA8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Социальная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сфера</w:t>
            </w:r>
          </w:p>
        </w:tc>
        <w:tc>
          <w:tcPr>
            <w:tcW w:w="3118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7639C" w14:textId="76CB6C67" w:rsidR="00893D94" w:rsidRPr="0027618E" w:rsidRDefault="005704C9" w:rsidP="007D37AD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7618E">
              <w:rPr>
                <w:rFonts w:ascii="Times New Roman" w:hAnsi="Times New Roman" w:cs="Times New Roman"/>
                <w:i/>
              </w:rPr>
              <w:t>Образование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A44FEF0" w14:textId="48D1F9CC" w:rsidR="00893D94" w:rsidRPr="0027618E" w:rsidRDefault="00893D94" w:rsidP="007D37AD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7618E">
              <w:rPr>
                <w:rFonts w:ascii="Times New Roman" w:hAnsi="Times New Roman" w:cs="Times New Roman"/>
                <w:b/>
                <w:bCs/>
                <w:i/>
              </w:rPr>
              <w:t xml:space="preserve">Тип </w:t>
            </w:r>
            <w:r w:rsidR="0063435F" w:rsidRPr="0027618E">
              <w:rPr>
                <w:rFonts w:ascii="Times New Roman" w:hAnsi="Times New Roman" w:cs="Times New Roman"/>
                <w:b/>
                <w:bCs/>
                <w:i/>
              </w:rPr>
              <w:br/>
            </w:r>
            <w:r w:rsidRPr="0027618E">
              <w:rPr>
                <w:rFonts w:ascii="Times New Roman" w:hAnsi="Times New Roman" w:cs="Times New Roman"/>
                <w:b/>
                <w:bCs/>
                <w:i/>
              </w:rPr>
              <w:t>учреждения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33F4F78F" w14:textId="3363187A" w:rsidR="00893D94" w:rsidRPr="0027618E" w:rsidRDefault="005704C9" w:rsidP="007D37AD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7618E">
              <w:rPr>
                <w:rFonts w:ascii="Times New Roman" w:hAnsi="Times New Roman" w:cs="Times New Roman"/>
                <w:i/>
              </w:rPr>
              <w:t xml:space="preserve">бюджетное </w:t>
            </w:r>
          </w:p>
        </w:tc>
      </w:tr>
      <w:tr w:rsidR="00893D94" w:rsidRPr="006720E8" w14:paraId="542E956F" w14:textId="77777777" w:rsidTr="005704C9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7124A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Процесс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59193" w14:textId="3A66A354" w:rsidR="00893D94" w:rsidRPr="0027618E" w:rsidRDefault="005704C9" w:rsidP="007D37AD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27618E">
              <w:rPr>
                <w:rFonts w:ascii="Times New Roman" w:hAnsi="Times New Roman" w:cs="Times New Roman"/>
                <w:i/>
              </w:rPr>
              <w:t>Мониторинг удовлетворенности родительской общественности организацией образовательного процесса</w:t>
            </w:r>
          </w:p>
        </w:tc>
      </w:tr>
      <w:tr w:rsidR="00893D94" w:rsidRPr="006720E8" w14:paraId="3BEE8647" w14:textId="77777777" w:rsidTr="005704C9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A5C8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НП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FB70E" w14:textId="74D4BCE6" w:rsidR="00893D94" w:rsidRPr="0027618E" w:rsidRDefault="0027618E" w:rsidP="005704C9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27618E">
              <w:rPr>
                <w:rFonts w:ascii="Times New Roman" w:hAnsi="Times New Roman" w:cs="Times New Roman"/>
                <w:i/>
              </w:rPr>
              <w:t>Временные и материальные затраты на проведение мониторинга уровня удовлетворенности родительской общественности организацией образовательного процесса</w:t>
            </w:r>
          </w:p>
        </w:tc>
      </w:tr>
      <w:tr w:rsidR="00893D94" w:rsidRPr="006720E8" w14:paraId="0F68436D" w14:textId="77777777" w:rsidTr="005704C9">
        <w:trPr>
          <w:trHeight w:val="546"/>
        </w:trPr>
        <w:tc>
          <w:tcPr>
            <w:tcW w:w="10207" w:type="dxa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24BD" w14:textId="77777777" w:rsidR="00893D94" w:rsidRPr="005704C9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4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 w:rsidRPr="005704C9">
              <w:rPr>
                <w:rFonts w:ascii="Times New Roman" w:hAnsi="Times New Roman" w:cs="Times New Roman"/>
                <w:b/>
                <w:bCs/>
              </w:rPr>
              <w:t xml:space="preserve"> о реализованных мероприятиях</w:t>
            </w:r>
          </w:p>
        </w:tc>
      </w:tr>
      <w:tr w:rsidR="00893D94" w:rsidRPr="006720E8" w14:paraId="3FBAB602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F5B21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оток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/процесс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7D31C" w14:textId="2C48B8E7" w:rsidR="00893D94" w:rsidRPr="002473A2" w:rsidRDefault="00893D94" w:rsidP="002473A2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2473A2">
              <w:rPr>
                <w:rFonts w:ascii="Times New Roman" w:hAnsi="Times New Roman" w:cs="Times New Roman"/>
              </w:rPr>
              <w:t> </w:t>
            </w:r>
            <w:r w:rsidR="002473A2" w:rsidRPr="002473A2">
              <w:rPr>
                <w:rFonts w:ascii="Times New Roman" w:hAnsi="Times New Roman" w:cs="Times New Roman"/>
                <w:i/>
                <w:iCs/>
              </w:rPr>
              <w:t>Оптимизация процесса и сокращение временных затрат для педагогов и родителей в рамках прохождения мониторинга удовлетворенности</w:t>
            </w:r>
          </w:p>
        </w:tc>
      </w:tr>
      <w:tr w:rsidR="00893D94" w:rsidRPr="006720E8" w14:paraId="24129AD9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69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реализованных 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решений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1DCDC" w14:textId="3E17631E" w:rsidR="00893D94" w:rsidRPr="0027618E" w:rsidRDefault="00893D94" w:rsidP="00727C97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7618E">
              <w:rPr>
                <w:rFonts w:ascii="Times New Roman" w:hAnsi="Times New Roman" w:cs="Times New Roman"/>
                <w:i/>
              </w:rPr>
              <w:t> </w:t>
            </w:r>
            <w:r w:rsidR="002473A2" w:rsidRPr="0027618E">
              <w:rPr>
                <w:rFonts w:ascii="Times New Roman" w:hAnsi="Times New Roman" w:cs="Times New Roman"/>
                <w:i/>
                <w:iCs/>
              </w:rPr>
              <w:t>Для проведения мониторинга удовлетворенности родительской общественности организацией образовательного процесса в МБОУ «Лицей №23» бумажная анкета была заменена на электронную Яндекс-форму. Анкетирование проводилось на родительском собрании. Для организации процесса анкетирования родителей была подготовлена памятка к родительскому собранию, которая размещалась в электронном виде на файлообменнике МБОУ «Лицей №23» и содержала ссылку (</w:t>
            </w:r>
            <w:r w:rsidR="002473A2" w:rsidRPr="0027618E">
              <w:rPr>
                <w:rFonts w:ascii="Times New Roman" w:hAnsi="Times New Roman" w:cs="Times New Roman"/>
                <w:i/>
                <w:iCs/>
                <w:lang w:val="en-US"/>
              </w:rPr>
              <w:t>qr</w:t>
            </w:r>
            <w:r w:rsidR="002473A2" w:rsidRPr="0027618E">
              <w:rPr>
                <w:rFonts w:ascii="Times New Roman" w:hAnsi="Times New Roman" w:cs="Times New Roman"/>
                <w:i/>
                <w:iCs/>
              </w:rPr>
              <w:t>-код) на Яндекс-форму анкетирования. Для родителей, которые не смогли</w:t>
            </w:r>
            <w:r w:rsidR="00727C97" w:rsidRPr="0027618E">
              <w:rPr>
                <w:rFonts w:ascii="Times New Roman" w:hAnsi="Times New Roman" w:cs="Times New Roman"/>
                <w:i/>
                <w:iCs/>
              </w:rPr>
              <w:t xml:space="preserve"> присутствовать на родительских, в родительские чаты мессенджера Мах были направлены ссылки на Яндекс – форму анкеты. Полученные результаты анкетирования обрабатывались в электронном виде.</w:t>
            </w:r>
          </w:p>
        </w:tc>
      </w:tr>
      <w:tr w:rsidR="00893D94" w:rsidRPr="0060175F" w14:paraId="399A49FF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2FC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Достигнутый результат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D2FA1" w14:textId="77777777" w:rsidR="00893D94" w:rsidRPr="0027618E" w:rsidRDefault="00727C97" w:rsidP="00727C97">
            <w:pPr>
              <w:pStyle w:val="a4"/>
              <w:numPr>
                <w:ilvl w:val="0"/>
                <w:numId w:val="2"/>
              </w:numPr>
              <w:rPr>
                <w:i/>
                <w:iCs/>
                <w:sz w:val="22"/>
              </w:rPr>
            </w:pPr>
            <w:r w:rsidRPr="0027618E">
              <w:rPr>
                <w:i/>
                <w:iCs/>
                <w:sz w:val="22"/>
              </w:rPr>
              <w:t>Разработана Яндекс-форма анкетирования «</w:t>
            </w:r>
            <w:r w:rsidRPr="0027618E">
              <w:rPr>
                <w:i/>
                <w:sz w:val="22"/>
                <w:shd w:val="clear" w:color="auto" w:fill="FFFFFF"/>
              </w:rPr>
              <w:t>Степень удовлетворенности родителей (законных представителей) обучающихся МБОУ «Лицей №23», качеством предоставляемых образовательных услуг</w:t>
            </w:r>
            <w:r w:rsidRPr="0027618E">
              <w:rPr>
                <w:i/>
                <w:iCs/>
                <w:sz w:val="22"/>
              </w:rPr>
              <w:t>»;</w:t>
            </w:r>
          </w:p>
          <w:p w14:paraId="3DE8027C" w14:textId="77777777" w:rsidR="00727C97" w:rsidRPr="0027618E" w:rsidRDefault="00D519F9" w:rsidP="00D519F9">
            <w:pPr>
              <w:pStyle w:val="a4"/>
              <w:numPr>
                <w:ilvl w:val="0"/>
                <w:numId w:val="2"/>
              </w:numPr>
              <w:rPr>
                <w:i/>
                <w:iCs/>
                <w:sz w:val="22"/>
              </w:rPr>
            </w:pPr>
            <w:r w:rsidRPr="0027618E">
              <w:rPr>
                <w:i/>
                <w:iCs/>
                <w:sz w:val="22"/>
              </w:rPr>
              <w:t>Снизилось время протекания процесса с 22 часов до 4 часов;</w:t>
            </w:r>
          </w:p>
          <w:p w14:paraId="64C4333C" w14:textId="77777777" w:rsidR="00D519F9" w:rsidRPr="0027618E" w:rsidRDefault="00D519F9" w:rsidP="00D519F9">
            <w:pPr>
              <w:pStyle w:val="a4"/>
              <w:numPr>
                <w:ilvl w:val="0"/>
                <w:numId w:val="2"/>
              </w:numPr>
              <w:rPr>
                <w:i/>
                <w:iCs/>
                <w:sz w:val="22"/>
              </w:rPr>
            </w:pPr>
            <w:r w:rsidRPr="0027618E">
              <w:rPr>
                <w:i/>
                <w:iCs/>
                <w:sz w:val="22"/>
              </w:rPr>
              <w:t>Повышена достоверность результатов анкетирования за счет автоматической обработки полученных ответов;</w:t>
            </w:r>
          </w:p>
          <w:p w14:paraId="7409EB85" w14:textId="20FF4841" w:rsidR="00D519F9" w:rsidRPr="0027618E" w:rsidRDefault="00D519F9" w:rsidP="00D519F9">
            <w:pPr>
              <w:pStyle w:val="a4"/>
              <w:numPr>
                <w:ilvl w:val="0"/>
                <w:numId w:val="2"/>
              </w:numPr>
              <w:rPr>
                <w:i/>
                <w:iCs/>
                <w:sz w:val="22"/>
              </w:rPr>
            </w:pPr>
            <w:r w:rsidRPr="0027618E">
              <w:rPr>
                <w:i/>
                <w:iCs/>
                <w:sz w:val="22"/>
              </w:rPr>
              <w:t>Возросло количество респондентов</w:t>
            </w:r>
            <w:r w:rsidR="00D02C81" w:rsidRPr="0027618E">
              <w:rPr>
                <w:i/>
                <w:iCs/>
                <w:sz w:val="22"/>
              </w:rPr>
              <w:t xml:space="preserve"> анкетирования</w:t>
            </w:r>
            <w:r w:rsidR="0060175F" w:rsidRPr="0027618E">
              <w:rPr>
                <w:i/>
                <w:iCs/>
                <w:sz w:val="22"/>
              </w:rPr>
              <w:t xml:space="preserve"> в 2 раза</w:t>
            </w:r>
            <w:r w:rsidR="00D02C81" w:rsidRPr="0027618E">
              <w:rPr>
                <w:i/>
                <w:iCs/>
                <w:sz w:val="22"/>
              </w:rPr>
              <w:t>;</w:t>
            </w:r>
          </w:p>
          <w:p w14:paraId="25F4C0EF" w14:textId="0F2043FA" w:rsidR="00D02C81" w:rsidRPr="0027618E" w:rsidRDefault="0060175F" w:rsidP="00D519F9">
            <w:pPr>
              <w:pStyle w:val="a4"/>
              <w:numPr>
                <w:ilvl w:val="0"/>
                <w:numId w:val="2"/>
              </w:numPr>
              <w:rPr>
                <w:i/>
                <w:iCs/>
                <w:sz w:val="22"/>
              </w:rPr>
            </w:pPr>
            <w:r w:rsidRPr="0027618E">
              <w:rPr>
                <w:i/>
                <w:iCs/>
                <w:sz w:val="22"/>
              </w:rPr>
              <w:t>Разработан алгоритм проведения</w:t>
            </w:r>
            <w:r w:rsidR="00D02C81" w:rsidRPr="0027618E">
              <w:rPr>
                <w:i/>
                <w:iCs/>
                <w:sz w:val="22"/>
              </w:rPr>
              <w:t xml:space="preserve"> мониторинга удовлетворенности родительской общественности организацией образовательного процесса.</w:t>
            </w:r>
          </w:p>
        </w:tc>
      </w:tr>
      <w:tr w:rsidR="00893D94" w:rsidRPr="0060175F" w14:paraId="5DAB8896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85D0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Дополнительные материалы </w:t>
            </w:r>
          </w:p>
        </w:tc>
        <w:tc>
          <w:tcPr>
            <w:tcW w:w="8080" w:type="dxa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7139F" w14:textId="77777777" w:rsidR="006E0A79" w:rsidRDefault="006E0A79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5AB8865D" w14:textId="08EE6406" w:rsidR="006E0A79" w:rsidRDefault="006E0A79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C7FDE98" wp14:editId="4C7914AE">
                  <wp:extent cx="3333115" cy="4772457"/>
                  <wp:effectExtent l="0" t="0" r="63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6975" t="24826" r="40030" b="16638"/>
                          <a:stretch/>
                        </pic:blipFill>
                        <pic:spPr bwMode="auto">
                          <a:xfrm>
                            <a:off x="0" y="0"/>
                            <a:ext cx="3349209" cy="4795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7AACC40" w14:textId="29FAF628" w:rsidR="0027618E" w:rsidRDefault="0027618E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object w:dxaOrig="12630" w:dyaOrig="8925" w14:anchorId="22C39B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7.25pt;height:245.25pt" o:ole="">
                  <v:imagedata r:id="rId12" o:title=""/>
                </v:shape>
                <o:OLEObject Type="Embed" ProgID="Acrobat.Document.DC" ShapeID="_x0000_i1025" DrawAspect="Content" ObjectID="_1837678809" r:id="rId13"/>
              </w:object>
            </w:r>
          </w:p>
          <w:p w14:paraId="3C258F8B" w14:textId="7BBD3C13" w:rsidR="007329CC" w:rsidRDefault="007329CC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5B6AF26" wp14:editId="0527ECD5">
                  <wp:extent cx="3940081" cy="1626668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008" t="18897" b="8443"/>
                          <a:stretch/>
                        </pic:blipFill>
                        <pic:spPr bwMode="auto">
                          <a:xfrm>
                            <a:off x="0" y="0"/>
                            <a:ext cx="3978272" cy="164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B55801" w14:textId="77777777" w:rsidR="007329CC" w:rsidRDefault="007329CC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3DC99A5" w14:textId="54B5B8F4" w:rsidR="00893D94" w:rsidRDefault="0060175F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60175F">
              <w:rPr>
                <w:noProof/>
                <w:lang w:eastAsia="ru-RU"/>
              </w:rPr>
              <w:drawing>
                <wp:inline distT="0" distB="0" distL="0" distR="0" wp14:anchorId="294AA696" wp14:editId="21F915C9">
                  <wp:extent cx="2962536" cy="2297619"/>
                  <wp:effectExtent l="0" t="0" r="952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4749" t="4213" r="19830" b="5580"/>
                          <a:stretch/>
                        </pic:blipFill>
                        <pic:spPr bwMode="auto">
                          <a:xfrm>
                            <a:off x="0" y="0"/>
                            <a:ext cx="2962536" cy="2297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C839C02" w14:textId="3A0A1C51" w:rsidR="0060175F" w:rsidRDefault="0060175F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23D9A4" wp14:editId="7ED88D68">
                  <wp:extent cx="1733797" cy="2381002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23366" t="2118" r="49877" b="32553"/>
                          <a:stretch/>
                        </pic:blipFill>
                        <pic:spPr bwMode="auto">
                          <a:xfrm>
                            <a:off x="0" y="0"/>
                            <a:ext cx="1733934" cy="2381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0ED26CB" wp14:editId="1CBF39EE">
                  <wp:extent cx="2214216" cy="2261326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3732" t="1955" r="50426" b="51122"/>
                          <a:stretch/>
                        </pic:blipFill>
                        <pic:spPr bwMode="auto">
                          <a:xfrm>
                            <a:off x="0" y="0"/>
                            <a:ext cx="2256353" cy="2304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1E2045" w14:textId="5E58504F" w:rsidR="0060175F" w:rsidRDefault="0060175F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0DCC26" wp14:editId="74654487">
                  <wp:extent cx="3313215" cy="2535382"/>
                  <wp:effectExtent l="0" t="0" r="190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26572" t="25739" r="22292" b="4692"/>
                          <a:stretch/>
                        </pic:blipFill>
                        <pic:spPr bwMode="auto">
                          <a:xfrm>
                            <a:off x="0" y="0"/>
                            <a:ext cx="3313679" cy="2535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855150" w14:textId="77777777" w:rsidR="0060175F" w:rsidRPr="0060175F" w:rsidRDefault="0060175F" w:rsidP="0060175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7BB7606" w14:textId="604A9BDF" w:rsidR="0060175F" w:rsidRPr="0060175F" w:rsidRDefault="0060175F" w:rsidP="00D02C81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1C73C7F7" w14:textId="1661C880" w:rsidR="00723C7C" w:rsidRPr="00723C7C" w:rsidRDefault="0063435F" w:rsidP="00B1157A">
      <w:pPr>
        <w:rPr>
          <w:rFonts w:ascii="Times New Roman" w:hAnsi="Times New Roman" w:cs="Times New Roman"/>
        </w:rPr>
      </w:pPr>
      <w:r w:rsidRPr="000C5118">
        <w:rPr>
          <w:rFonts w:cs="Times New Roman"/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01E0AE" wp14:editId="78F59AAB">
                <wp:simplePos x="0" y="0"/>
                <wp:positionH relativeFrom="margin">
                  <wp:posOffset>449580</wp:posOffset>
                </wp:positionH>
                <wp:positionV relativeFrom="paragraph">
                  <wp:posOffset>320040</wp:posOffset>
                </wp:positionV>
                <wp:extent cx="5895975" cy="11906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9180E" w14:textId="77777777" w:rsidR="009F6F04" w:rsidRPr="00874E04" w:rsidRDefault="009F6F04" w:rsidP="009F6F0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</w:p>
                          <w:p w14:paraId="7A9C9172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84C3BE" w14:textId="74FEEFCC" w:rsidR="009F6F04" w:rsidRPr="00203806" w:rsidRDefault="009F6F04" w:rsidP="009F6F04">
                            <w:pPr>
                              <w:ind w:left="708" w:hanging="70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48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Руководитель организации</w:t>
                            </w:r>
                            <w:r w:rsidRPr="004769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 /</w:t>
                            </w:r>
                            <w:r w:rsidR="0060175F">
                              <w:rPr>
                                <w:rFonts w:ascii="Times New Roman" w:hAnsi="Times New Roman" w:cs="Times New Roman"/>
                              </w:rPr>
                              <w:t>Е.А. Лукьянова</w:t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  <w:p w14:paraId="77562E35" w14:textId="77777777" w:rsidR="009F6F04" w:rsidRPr="00203806" w:rsidRDefault="009F6F04" w:rsidP="009F6F04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before="0"/>
                              <w:ind w:left="709" w:firstLine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03806">
                              <w:t>М.П.</w:t>
                            </w:r>
                          </w:p>
                          <w:p w14:paraId="40378D75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1E0A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.4pt;margin-top:25.2pt;width:464.2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" filled="f" stroked="f">
                <v:textbox>
                  <w:txbxContent>
                    <w:p w14:paraId="0279180E" w14:textId="77777777" w:rsidR="009F6F04" w:rsidRPr="00874E04" w:rsidRDefault="009F6F04" w:rsidP="009F6F0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</w:p>
                    <w:p w14:paraId="7A9C9172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84C3BE" w14:textId="74FEEFCC" w:rsidR="009F6F04" w:rsidRPr="00203806" w:rsidRDefault="009F6F04" w:rsidP="009F6F04">
                      <w:pPr>
                        <w:ind w:left="708" w:hanging="70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48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Руководитель организации</w:t>
                      </w:r>
                      <w:r w:rsidRPr="004769F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 /</w:t>
                      </w:r>
                      <w:r w:rsidR="0060175F">
                        <w:rPr>
                          <w:rFonts w:ascii="Times New Roman" w:hAnsi="Times New Roman" w:cs="Times New Roman"/>
                        </w:rPr>
                        <w:t>Е.А. Лукьянова</w:t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</w:p>
                    <w:p w14:paraId="77562E35" w14:textId="77777777" w:rsidR="009F6F04" w:rsidRPr="00203806" w:rsidRDefault="009F6F04" w:rsidP="009F6F04">
                      <w:pPr>
                        <w:pStyle w:val="a4"/>
                        <w:tabs>
                          <w:tab w:val="left" w:pos="993"/>
                        </w:tabs>
                        <w:spacing w:before="0"/>
                        <w:ind w:left="709" w:firstLine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03806">
                        <w:t>М.П.</w:t>
                      </w:r>
                    </w:p>
                    <w:p w14:paraId="40378D75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D94" w:rsidRPr="000C5118">
        <w:rPr>
          <w:rFonts w:cs="Times New Roman"/>
          <w:noProof/>
        </w:rPr>
        <w:t xml:space="preserve"> </w:t>
      </w:r>
    </w:p>
    <w:sectPr w:rsidR="00723C7C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D7074C" w14:textId="77777777" w:rsidR="001461C0" w:rsidRDefault="001461C0" w:rsidP="00723C7C">
      <w:pPr>
        <w:spacing w:after="0" w:line="240" w:lineRule="auto"/>
      </w:pPr>
      <w:r>
        <w:separator/>
      </w:r>
    </w:p>
  </w:endnote>
  <w:endnote w:type="continuationSeparator" w:id="0">
    <w:p w14:paraId="7D419DAD" w14:textId="77777777" w:rsidR="001461C0" w:rsidRDefault="001461C0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31A96" w14:textId="77777777" w:rsidR="001461C0" w:rsidRDefault="001461C0" w:rsidP="00723C7C">
      <w:pPr>
        <w:spacing w:after="0" w:line="240" w:lineRule="auto"/>
      </w:pPr>
      <w:r>
        <w:separator/>
      </w:r>
    </w:p>
  </w:footnote>
  <w:footnote w:type="continuationSeparator" w:id="0">
    <w:p w14:paraId="44FEE42E" w14:textId="77777777" w:rsidR="001461C0" w:rsidRDefault="001461C0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BFA"/>
    <w:multiLevelType w:val="hybridMultilevel"/>
    <w:tmpl w:val="3A5420B4"/>
    <w:lvl w:ilvl="0" w:tplc="152C7E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E1"/>
    <w:rsid w:val="00063ABE"/>
    <w:rsid w:val="001461C0"/>
    <w:rsid w:val="00182985"/>
    <w:rsid w:val="0019452B"/>
    <w:rsid w:val="0019716A"/>
    <w:rsid w:val="00203806"/>
    <w:rsid w:val="002473A2"/>
    <w:rsid w:val="00271A79"/>
    <w:rsid w:val="0027618E"/>
    <w:rsid w:val="002B76CC"/>
    <w:rsid w:val="002E3F0E"/>
    <w:rsid w:val="0031022D"/>
    <w:rsid w:val="003702AD"/>
    <w:rsid w:val="003B0DE5"/>
    <w:rsid w:val="00445650"/>
    <w:rsid w:val="00475CBF"/>
    <w:rsid w:val="004769F4"/>
    <w:rsid w:val="004D17AA"/>
    <w:rsid w:val="0056132B"/>
    <w:rsid w:val="005704C9"/>
    <w:rsid w:val="005C75E1"/>
    <w:rsid w:val="005E7146"/>
    <w:rsid w:val="0060175F"/>
    <w:rsid w:val="0063435F"/>
    <w:rsid w:val="00646604"/>
    <w:rsid w:val="006711A3"/>
    <w:rsid w:val="006720E8"/>
    <w:rsid w:val="00686C85"/>
    <w:rsid w:val="006E0A79"/>
    <w:rsid w:val="006E4897"/>
    <w:rsid w:val="00723C7C"/>
    <w:rsid w:val="00727C97"/>
    <w:rsid w:val="007329CC"/>
    <w:rsid w:val="007B35AB"/>
    <w:rsid w:val="00874E04"/>
    <w:rsid w:val="00893D94"/>
    <w:rsid w:val="008C09B0"/>
    <w:rsid w:val="0098739F"/>
    <w:rsid w:val="009F6F04"/>
    <w:rsid w:val="00A61D0C"/>
    <w:rsid w:val="00B1157A"/>
    <w:rsid w:val="00B27015"/>
    <w:rsid w:val="00B4393F"/>
    <w:rsid w:val="00B50CD1"/>
    <w:rsid w:val="00B820EF"/>
    <w:rsid w:val="00B851CF"/>
    <w:rsid w:val="00CD55DB"/>
    <w:rsid w:val="00CD7542"/>
    <w:rsid w:val="00CF1109"/>
    <w:rsid w:val="00D02C81"/>
    <w:rsid w:val="00D30D56"/>
    <w:rsid w:val="00D50694"/>
    <w:rsid w:val="00D519F9"/>
    <w:rsid w:val="00D950E2"/>
    <w:rsid w:val="00DC435A"/>
    <w:rsid w:val="00DD7DBF"/>
    <w:rsid w:val="00E362AE"/>
    <w:rsid w:val="00E85833"/>
    <w:rsid w:val="00EA46E1"/>
    <w:rsid w:val="00F15190"/>
    <w:rsid w:val="00F6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0593"/>
  <w15:chartTrackingRefBased/>
  <w15:docId w15:val="{347742C0-ABDD-4D0A-B20D-623F3A54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  <w:style w:type="paragraph" w:styleId="aa">
    <w:name w:val="Balloon Text"/>
    <w:basedOn w:val="a"/>
    <w:link w:val="ab"/>
    <w:uiPriority w:val="99"/>
    <w:semiHidden/>
    <w:unhideWhenUsed/>
    <w:rsid w:val="00276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76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FBDB27-B238-4DD8-B192-CA84692F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Дацюк Оксана Алексеевна</dc:creator>
  <cp:keywords/>
  <dc:description/>
  <cp:lastModifiedBy>User</cp:lastModifiedBy>
  <cp:revision>3</cp:revision>
  <cp:lastPrinted>2026-04-14T08:06:00Z</cp:lastPrinted>
  <dcterms:created xsi:type="dcterms:W3CDTF">2026-04-10T12:23:00Z</dcterms:created>
  <dcterms:modified xsi:type="dcterms:W3CDTF">2026-04-14T08:34:00Z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